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D1F2" w14:textId="65B0497C" w:rsidR="00C04180" w:rsidRDefault="00A46B08" w:rsidP="003A70E7">
      <w:pPr>
        <w:pStyle w:val="Default"/>
        <w:rPr>
          <w:sz w:val="4"/>
          <w:szCs w:val="4"/>
        </w:rPr>
      </w:pPr>
      <w:r w:rsidRPr="00547C3C">
        <w:rPr>
          <w:noProof/>
          <w:sz w:val="72"/>
          <w:szCs w:val="72"/>
        </w:rPr>
        <w:drawing>
          <wp:anchor distT="0" distB="0" distL="114300" distR="114300" simplePos="0" relativeHeight="251665408" behindDoc="0" locked="0" layoutInCell="1" allowOverlap="1" wp14:anchorId="63793A16" wp14:editId="6A62A689">
            <wp:simplePos x="0" y="0"/>
            <wp:positionH relativeFrom="page">
              <wp:posOffset>3110163</wp:posOffset>
            </wp:positionH>
            <wp:positionV relativeFrom="paragraph">
              <wp:posOffset>561541</wp:posOffset>
            </wp:positionV>
            <wp:extent cx="1542415" cy="676910"/>
            <wp:effectExtent l="0" t="0" r="635"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2415" cy="676910"/>
                    </a:xfrm>
                    <a:prstGeom prst="rect">
                      <a:avLst/>
                    </a:prstGeom>
                    <a:ln w="9525">
                      <a:noFill/>
                    </a:ln>
                  </pic:spPr>
                </pic:pic>
              </a:graphicData>
            </a:graphic>
            <wp14:sizeRelH relativeFrom="margin">
              <wp14:pctWidth>0</wp14:pctWidth>
            </wp14:sizeRelH>
            <wp14:sizeRelV relativeFrom="margin">
              <wp14:pctHeight>0</wp14:pctHeight>
            </wp14:sizeRelV>
          </wp:anchor>
        </w:drawing>
      </w:r>
      <w:r w:rsidRPr="008A5600">
        <w:rPr>
          <w:noProof/>
          <w:sz w:val="72"/>
          <w:szCs w:val="72"/>
        </w:rPr>
        <mc:AlternateContent>
          <mc:Choice Requires="wps">
            <w:drawing>
              <wp:anchor distT="45720" distB="45720" distL="114300" distR="114300" simplePos="0" relativeHeight="251673600" behindDoc="0" locked="0" layoutInCell="1" allowOverlap="1" wp14:anchorId="071B39B2" wp14:editId="03A3977A">
                <wp:simplePos x="0" y="0"/>
                <wp:positionH relativeFrom="margin">
                  <wp:align>right</wp:align>
                </wp:positionH>
                <wp:positionV relativeFrom="paragraph">
                  <wp:posOffset>346</wp:posOffset>
                </wp:positionV>
                <wp:extent cx="6520815" cy="561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561473"/>
                        </a:xfrm>
                        <a:prstGeom prst="rect">
                          <a:avLst/>
                        </a:prstGeom>
                        <a:solidFill>
                          <a:schemeClr val="accent6">
                            <a:lumMod val="20000"/>
                            <a:lumOff val="80000"/>
                          </a:schemeClr>
                        </a:solidFill>
                        <a:ln w="9525">
                          <a:noFill/>
                          <a:miter lim="800000"/>
                          <a:headEnd/>
                          <a:tailEnd/>
                        </a:ln>
                      </wps:spPr>
                      <wps:txbx>
                        <w:txbxContent>
                          <w:p w14:paraId="06B748D5" w14:textId="352DC8CA" w:rsidR="008A5600" w:rsidRPr="00A46B08" w:rsidRDefault="001C0951" w:rsidP="008A5600">
                            <w:pPr>
                              <w:pStyle w:val="NoSpacing"/>
                              <w:jc w:val="center"/>
                              <w:rPr>
                                <w:rFonts w:ascii="Arial Rounded MT Bold" w:hAnsi="Arial Rounded MT Bold"/>
                                <w:sz w:val="60"/>
                                <w:szCs w:val="60"/>
                              </w:rPr>
                            </w:pPr>
                            <w:r w:rsidRPr="00A46B08">
                              <w:rPr>
                                <w:rFonts w:ascii="Arial Rounded MT Bold" w:hAnsi="Arial Rounded MT Bold"/>
                                <w:sz w:val="60"/>
                                <w:szCs w:val="60"/>
                              </w:rPr>
                              <w:t>T.A.</w:t>
                            </w:r>
                            <w:r w:rsidR="008A5600" w:rsidRPr="00A46B08">
                              <w:rPr>
                                <w:rFonts w:ascii="Arial Rounded MT Bold" w:hAnsi="Arial Rounded MT Bold"/>
                                <w:sz w:val="60"/>
                                <w:szCs w:val="60"/>
                              </w:rPr>
                              <w:t xml:space="preserve"> Vacancy</w:t>
                            </w:r>
                            <w:r w:rsidRPr="00A46B08">
                              <w:rPr>
                                <w:rFonts w:ascii="Arial Rounded MT Bold" w:hAnsi="Arial Rounded MT Bold"/>
                                <w:sz w:val="60"/>
                                <w:szCs w:val="60"/>
                              </w:rPr>
                              <w:t xml:space="preserve"> (</w:t>
                            </w:r>
                            <w:r w:rsidR="00A46B08" w:rsidRPr="00A46B08">
                              <w:rPr>
                                <w:rFonts w:ascii="Arial Rounded MT Bold" w:hAnsi="Arial Rounded MT Bold"/>
                                <w:sz w:val="60"/>
                                <w:szCs w:val="60"/>
                              </w:rPr>
                              <w:t>Grade</w:t>
                            </w:r>
                            <w:r w:rsidR="008867B7" w:rsidRPr="00A46B08">
                              <w:rPr>
                                <w:rFonts w:ascii="Arial Rounded MT Bold" w:hAnsi="Arial Rounded MT Bold"/>
                                <w:sz w:val="60"/>
                                <w:szCs w:val="60"/>
                              </w:rPr>
                              <w:t xml:space="preserve"> 2</w:t>
                            </w:r>
                            <w:r w:rsidRPr="00A46B08">
                              <w:rPr>
                                <w:rFonts w:ascii="Arial Rounded MT Bold" w:hAnsi="Arial Rounded MT Bold"/>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B39B2" id="_x0000_t202" coordsize="21600,21600" o:spt="202" path="m,l,21600r21600,l21600,xe">
                <v:stroke joinstyle="miter"/>
                <v:path gradientshapeok="t" o:connecttype="rect"/>
              </v:shapetype>
              <v:shape id="Text Box 2" o:spid="_x0000_s1026" type="#_x0000_t202" style="position:absolute;margin-left:462.25pt;margin-top:.05pt;width:513.45pt;height:44.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" fillcolor="#e2efd9 [665]" stroked="f">
                <v:textbox>
                  <w:txbxContent>
                    <w:p w14:paraId="06B748D5" w14:textId="352DC8CA" w:rsidR="008A5600" w:rsidRPr="00A46B08" w:rsidRDefault="001C0951" w:rsidP="008A5600">
                      <w:pPr>
                        <w:pStyle w:val="NoSpacing"/>
                        <w:jc w:val="center"/>
                        <w:rPr>
                          <w:rFonts w:ascii="Arial Rounded MT Bold" w:hAnsi="Arial Rounded MT Bold"/>
                          <w:sz w:val="60"/>
                          <w:szCs w:val="60"/>
                        </w:rPr>
                      </w:pPr>
                      <w:r w:rsidRPr="00A46B08">
                        <w:rPr>
                          <w:rFonts w:ascii="Arial Rounded MT Bold" w:hAnsi="Arial Rounded MT Bold"/>
                          <w:sz w:val="60"/>
                          <w:szCs w:val="60"/>
                        </w:rPr>
                        <w:t>T.A.</w:t>
                      </w:r>
                      <w:r w:rsidR="008A5600" w:rsidRPr="00A46B08">
                        <w:rPr>
                          <w:rFonts w:ascii="Arial Rounded MT Bold" w:hAnsi="Arial Rounded MT Bold"/>
                          <w:sz w:val="60"/>
                          <w:szCs w:val="60"/>
                        </w:rPr>
                        <w:t xml:space="preserve"> Vacancy</w:t>
                      </w:r>
                      <w:r w:rsidRPr="00A46B08">
                        <w:rPr>
                          <w:rFonts w:ascii="Arial Rounded MT Bold" w:hAnsi="Arial Rounded MT Bold"/>
                          <w:sz w:val="60"/>
                          <w:szCs w:val="60"/>
                        </w:rPr>
                        <w:t xml:space="preserve"> (</w:t>
                      </w:r>
                      <w:r w:rsidR="00A46B08" w:rsidRPr="00A46B08">
                        <w:rPr>
                          <w:rFonts w:ascii="Arial Rounded MT Bold" w:hAnsi="Arial Rounded MT Bold"/>
                          <w:sz w:val="60"/>
                          <w:szCs w:val="60"/>
                        </w:rPr>
                        <w:t>Grade</w:t>
                      </w:r>
                      <w:r w:rsidR="008867B7" w:rsidRPr="00A46B08">
                        <w:rPr>
                          <w:rFonts w:ascii="Arial Rounded MT Bold" w:hAnsi="Arial Rounded MT Bold"/>
                          <w:sz w:val="60"/>
                          <w:szCs w:val="60"/>
                        </w:rPr>
                        <w:t xml:space="preserve"> 2</w:t>
                      </w:r>
                      <w:r w:rsidRPr="00A46B08">
                        <w:rPr>
                          <w:rFonts w:ascii="Arial Rounded MT Bold" w:hAnsi="Arial Rounded MT Bold"/>
                          <w:sz w:val="60"/>
                          <w:szCs w:val="60"/>
                        </w:rPr>
                        <w:t>)</w:t>
                      </w:r>
                    </w:p>
                  </w:txbxContent>
                </v:textbox>
                <w10:wrap type="square" anchorx="margin"/>
              </v:shape>
            </w:pict>
          </mc:Fallback>
        </mc:AlternateContent>
      </w:r>
    </w:p>
    <w:p w14:paraId="15F640C0" w14:textId="78557D77" w:rsidR="00C04180" w:rsidRDefault="00C04180" w:rsidP="003A70E7">
      <w:pPr>
        <w:pStyle w:val="Default"/>
        <w:rPr>
          <w:sz w:val="4"/>
          <w:szCs w:val="4"/>
        </w:rPr>
      </w:pPr>
    </w:p>
    <w:p w14:paraId="6DE56A08" w14:textId="77777777" w:rsidR="00C04180" w:rsidRDefault="00C04180" w:rsidP="003A70E7">
      <w:pPr>
        <w:pStyle w:val="Default"/>
        <w:rPr>
          <w:sz w:val="4"/>
          <w:szCs w:val="4"/>
        </w:rPr>
      </w:pPr>
    </w:p>
    <w:p w14:paraId="46E35F4D" w14:textId="5A86EED7" w:rsidR="00C04180" w:rsidRDefault="00C04180" w:rsidP="003A70E7">
      <w:pPr>
        <w:pStyle w:val="Default"/>
        <w:rPr>
          <w:sz w:val="4"/>
          <w:szCs w:val="4"/>
        </w:rPr>
      </w:pPr>
    </w:p>
    <w:p w14:paraId="78DE25AC" w14:textId="6EA92CA4" w:rsidR="00C04180" w:rsidRDefault="00C04180" w:rsidP="003A70E7">
      <w:pPr>
        <w:pStyle w:val="Default"/>
        <w:rPr>
          <w:sz w:val="4"/>
          <w:szCs w:val="4"/>
        </w:rPr>
      </w:pPr>
    </w:p>
    <w:p w14:paraId="38BCB662" w14:textId="1E3F9955" w:rsidR="00C04180" w:rsidRDefault="00B2212D" w:rsidP="003A70E7">
      <w:pPr>
        <w:pStyle w:val="Default"/>
        <w:rPr>
          <w:sz w:val="4"/>
          <w:szCs w:val="4"/>
        </w:rPr>
      </w:pPr>
      <w:r w:rsidRPr="008E1D18">
        <w:rPr>
          <w:noProof/>
          <w:sz w:val="72"/>
          <w:szCs w:val="72"/>
        </w:rPr>
        <mc:AlternateContent>
          <mc:Choice Requires="wps">
            <w:drawing>
              <wp:anchor distT="45720" distB="45720" distL="114300" distR="114300" simplePos="0" relativeHeight="251675648" behindDoc="0" locked="0" layoutInCell="1" allowOverlap="1" wp14:anchorId="6C4D538A" wp14:editId="78F4B206">
                <wp:simplePos x="0" y="0"/>
                <wp:positionH relativeFrom="column">
                  <wp:posOffset>36121</wp:posOffset>
                </wp:positionH>
                <wp:positionV relativeFrom="paragraph">
                  <wp:posOffset>604594</wp:posOffset>
                </wp:positionV>
                <wp:extent cx="6448425" cy="7315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315200"/>
                        </a:xfrm>
                        <a:prstGeom prst="rect">
                          <a:avLst/>
                        </a:prstGeom>
                        <a:solidFill>
                          <a:srgbClr val="FFFFFF"/>
                        </a:solidFill>
                        <a:ln w="9525">
                          <a:solidFill>
                            <a:srgbClr val="000000"/>
                          </a:solidFill>
                          <a:miter lim="800000"/>
                          <a:headEnd/>
                          <a:tailEnd/>
                        </a:ln>
                      </wps:spPr>
                      <wps:txbx>
                        <w:txbxContent>
                          <w:p w14:paraId="4F3A7DE8" w14:textId="77777777" w:rsidR="008E1D18" w:rsidRDefault="008E1D18" w:rsidP="008E1D18">
                            <w:pPr>
                              <w:pStyle w:val="Default"/>
                              <w:pageBreakBefore/>
                              <w:rPr>
                                <w:rFonts w:ascii="Calibri" w:hAnsi="Calibri" w:cs="Calibri"/>
                                <w:sz w:val="23"/>
                                <w:szCs w:val="23"/>
                              </w:rPr>
                            </w:pPr>
                            <w:r>
                              <w:rPr>
                                <w:rFonts w:ascii="Calibri" w:hAnsi="Calibri" w:cs="Calibri"/>
                                <w:sz w:val="23"/>
                                <w:szCs w:val="23"/>
                              </w:rPr>
                              <w:t xml:space="preserve">Dear prospective applicant, </w:t>
                            </w:r>
                          </w:p>
                          <w:p w14:paraId="11FD18BB" w14:textId="77777777" w:rsidR="008E1D18" w:rsidRDefault="008E1D18" w:rsidP="008E1D18">
                            <w:pPr>
                              <w:pStyle w:val="Default"/>
                              <w:rPr>
                                <w:rFonts w:ascii="Calibri" w:hAnsi="Calibri" w:cs="Calibri"/>
                                <w:sz w:val="23"/>
                                <w:szCs w:val="23"/>
                              </w:rPr>
                            </w:pPr>
                          </w:p>
                          <w:p w14:paraId="35AA838B"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On behalf of the community at Willow Brook Primary School, I would like to thank you for your interest in applying for a position at our school. The information on our website should provide you with a good understanding of our ethos, but I would strongly encourage you to visit the school as well. If you like what you see, then we look forward to receiving your application. </w:t>
                            </w:r>
                          </w:p>
                          <w:p w14:paraId="69853B84" w14:textId="77777777" w:rsidR="008E1D18" w:rsidRDefault="008E1D18" w:rsidP="008E1D18">
                            <w:pPr>
                              <w:pStyle w:val="Default"/>
                              <w:rPr>
                                <w:sz w:val="23"/>
                                <w:szCs w:val="23"/>
                              </w:rPr>
                            </w:pPr>
                          </w:p>
                          <w:p w14:paraId="374936DB"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We are a successful school with much to offer. I am proud of the many and diverse achievements of our pupils and our staff; impressed by the quality of behaviour and engagement around the school and know how hard each member of the community works to make this a great place to achieve and learn. Our pupils encounter far more than academic success, discovering new talents within a learning environment that is happy, where they feel valued, safe, secure and aware of the needs of others. The school benefits from a collaborative and supportive environment which strives for constant improvement. </w:t>
                            </w:r>
                          </w:p>
                          <w:p w14:paraId="0ECA4BB9" w14:textId="77777777" w:rsidR="008E1D18" w:rsidRDefault="008E1D18" w:rsidP="008E1D18">
                            <w:pPr>
                              <w:pStyle w:val="Default"/>
                              <w:rPr>
                                <w:sz w:val="23"/>
                                <w:szCs w:val="23"/>
                              </w:rPr>
                            </w:pPr>
                          </w:p>
                          <w:p w14:paraId="66794E91" w14:textId="0C8F6EE0" w:rsidR="008E1D18" w:rsidRDefault="00F25728" w:rsidP="008E1D18">
                            <w:pPr>
                              <w:pStyle w:val="Default"/>
                              <w:rPr>
                                <w:rFonts w:ascii="Calibri" w:hAnsi="Calibri" w:cs="Calibri"/>
                                <w:sz w:val="23"/>
                                <w:szCs w:val="23"/>
                              </w:rPr>
                            </w:pPr>
                            <w:r>
                              <w:rPr>
                                <w:rFonts w:ascii="Calibri" w:hAnsi="Calibri" w:cs="Calibri"/>
                                <w:sz w:val="23"/>
                                <w:szCs w:val="23"/>
                              </w:rPr>
                              <w:t xml:space="preserve">If you have the skills and enthusiasm to be a part of our team, we look forward to hearing from you. </w:t>
                            </w:r>
                          </w:p>
                          <w:p w14:paraId="759D35E7" w14:textId="77777777" w:rsidR="00F25728" w:rsidRDefault="00F25728" w:rsidP="008E1D18">
                            <w:pPr>
                              <w:pStyle w:val="Default"/>
                              <w:rPr>
                                <w:rFonts w:ascii="Calibri" w:hAnsi="Calibri" w:cs="Calibri"/>
                                <w:sz w:val="23"/>
                                <w:szCs w:val="23"/>
                              </w:rPr>
                            </w:pPr>
                          </w:p>
                          <w:p w14:paraId="56C810E1"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What to do next: </w:t>
                            </w:r>
                          </w:p>
                          <w:p w14:paraId="543C706A" w14:textId="77777777" w:rsidR="008E1D18" w:rsidRDefault="008E1D18" w:rsidP="008E1D18">
                            <w:pPr>
                              <w:pStyle w:val="Default"/>
                              <w:spacing w:after="80"/>
                              <w:rPr>
                                <w:sz w:val="23"/>
                                <w:szCs w:val="23"/>
                              </w:rPr>
                            </w:pPr>
                            <w:r>
                              <w:rPr>
                                <w:sz w:val="23"/>
                                <w:szCs w:val="23"/>
                              </w:rPr>
                              <w:t xml:space="preserve">• </w:t>
                            </w:r>
                            <w:r>
                              <w:rPr>
                                <w:rFonts w:ascii="Calibri" w:hAnsi="Calibri" w:cs="Calibri"/>
                                <w:sz w:val="23"/>
                                <w:szCs w:val="23"/>
                              </w:rPr>
                              <w:t xml:space="preserve">visit the school if you are able – email Zoe Roper, our Office Manager at office@willowbrook.notts.sch.uk or call on 0115 914 9889 to arrange your visit </w:t>
                            </w:r>
                          </w:p>
                          <w:p w14:paraId="2DB162D5" w14:textId="77777777" w:rsidR="008E1D18" w:rsidRDefault="008E1D18" w:rsidP="008E1D18">
                            <w:pPr>
                              <w:pStyle w:val="Default"/>
                              <w:spacing w:after="80"/>
                              <w:rPr>
                                <w:sz w:val="23"/>
                                <w:szCs w:val="23"/>
                              </w:rPr>
                            </w:pPr>
                            <w:r>
                              <w:rPr>
                                <w:sz w:val="23"/>
                                <w:szCs w:val="23"/>
                              </w:rPr>
                              <w:t xml:space="preserve">• </w:t>
                            </w:r>
                            <w:r>
                              <w:rPr>
                                <w:rFonts w:ascii="Calibri" w:hAnsi="Calibri" w:cs="Calibri"/>
                                <w:sz w:val="23"/>
                                <w:szCs w:val="23"/>
                              </w:rPr>
                              <w:t>complete the application form (available from the school website or upon request from the office)</w:t>
                            </w:r>
                          </w:p>
                          <w:p w14:paraId="0929546F" w14:textId="77777777" w:rsidR="008E1D18" w:rsidRDefault="008E1D18" w:rsidP="008E1D18">
                            <w:pPr>
                              <w:pStyle w:val="Default"/>
                              <w:spacing w:after="80"/>
                              <w:rPr>
                                <w:rFonts w:ascii="Calibri" w:hAnsi="Calibri" w:cs="Calibri"/>
                                <w:sz w:val="23"/>
                                <w:szCs w:val="23"/>
                              </w:rPr>
                            </w:pPr>
                            <w:r>
                              <w:rPr>
                                <w:sz w:val="23"/>
                                <w:szCs w:val="23"/>
                              </w:rPr>
                              <w:t xml:space="preserve">• </w:t>
                            </w:r>
                            <w:r>
                              <w:rPr>
                                <w:rFonts w:ascii="Calibri" w:hAnsi="Calibri" w:cs="Calibri"/>
                                <w:sz w:val="23"/>
                                <w:szCs w:val="23"/>
                              </w:rPr>
                              <w:t xml:space="preserve">submit your application with a covering letter, which should outline how you could meet the challenges and potential of the role </w:t>
                            </w:r>
                          </w:p>
                          <w:p w14:paraId="1198CBA4" w14:textId="77777777" w:rsidR="008E1D18" w:rsidRDefault="008E1D18" w:rsidP="008E1D18">
                            <w:pPr>
                              <w:pStyle w:val="Default"/>
                              <w:rPr>
                                <w:rFonts w:ascii="Calibri" w:hAnsi="Calibri" w:cs="Calibri"/>
                                <w:sz w:val="23"/>
                                <w:szCs w:val="23"/>
                              </w:rPr>
                            </w:pPr>
                          </w:p>
                          <w:p w14:paraId="2DC91797" w14:textId="77777777" w:rsidR="008E1D18" w:rsidRDefault="008E1D18" w:rsidP="008E1D18">
                            <w:pPr>
                              <w:pStyle w:val="Default"/>
                              <w:rPr>
                                <w:sz w:val="23"/>
                                <w:szCs w:val="23"/>
                              </w:rPr>
                            </w:pPr>
                            <w:r>
                              <w:rPr>
                                <w:rFonts w:ascii="Calibri" w:hAnsi="Calibri" w:cs="Calibri"/>
                                <w:sz w:val="23"/>
                                <w:szCs w:val="23"/>
                              </w:rPr>
                              <w:t xml:space="preserve">I hope you will find all the information you need on our website, but please do not hesitate to contact myself or the school for any further information you require about the post. </w:t>
                            </w:r>
                          </w:p>
                          <w:p w14:paraId="169ABA80" w14:textId="77777777" w:rsidR="008E1D18" w:rsidRDefault="008E1D18" w:rsidP="008E1D18">
                            <w:pPr>
                              <w:pStyle w:val="Default"/>
                              <w:rPr>
                                <w:rFonts w:ascii="Calibri" w:hAnsi="Calibri" w:cs="Calibri"/>
                                <w:sz w:val="23"/>
                                <w:szCs w:val="23"/>
                              </w:rPr>
                            </w:pPr>
                          </w:p>
                          <w:p w14:paraId="48F16E48"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We look forward to receiving your application. </w:t>
                            </w:r>
                          </w:p>
                          <w:p w14:paraId="71209951" w14:textId="77777777" w:rsidR="008E1D18" w:rsidRDefault="008E1D18" w:rsidP="008E1D18">
                            <w:pPr>
                              <w:pStyle w:val="Default"/>
                              <w:rPr>
                                <w:rFonts w:ascii="Calibri" w:hAnsi="Calibri" w:cs="Calibri"/>
                                <w:sz w:val="23"/>
                                <w:szCs w:val="23"/>
                              </w:rPr>
                            </w:pPr>
                          </w:p>
                          <w:p w14:paraId="0AA6BE7A" w14:textId="77777777" w:rsidR="008E1D18" w:rsidRDefault="008E1D18" w:rsidP="008E1D18">
                            <w:pPr>
                              <w:pStyle w:val="Default"/>
                              <w:rPr>
                                <w:sz w:val="23"/>
                                <w:szCs w:val="23"/>
                              </w:rPr>
                            </w:pPr>
                            <w:r>
                              <w:rPr>
                                <w:rFonts w:ascii="Calibri" w:hAnsi="Calibri" w:cs="Calibri"/>
                                <w:sz w:val="23"/>
                                <w:szCs w:val="23"/>
                              </w:rPr>
                              <w:t xml:space="preserve">Yours faithfully, </w:t>
                            </w:r>
                          </w:p>
                          <w:p w14:paraId="39E60026"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Louise Ballard </w:t>
                            </w:r>
                          </w:p>
                          <w:p w14:paraId="47A083A0"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Head Teacher </w:t>
                            </w:r>
                          </w:p>
                          <w:p w14:paraId="73E67873"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head@willowbrook.notts.sch.uk </w:t>
                            </w:r>
                          </w:p>
                          <w:p w14:paraId="54A2F6BD" w14:textId="4C9D7265" w:rsidR="008E1D18" w:rsidRDefault="008E1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D538A" id="_x0000_t202" coordsize="21600,21600" o:spt="202" path="m,l,21600r21600,l21600,xe">
                <v:stroke joinstyle="miter"/>
                <v:path gradientshapeok="t" o:connecttype="rect"/>
              </v:shapetype>
              <v:shape id="_x0000_s1027" type="#_x0000_t202" style="position:absolute;margin-left:2.85pt;margin-top:47.6pt;width:507.75pt;height:8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">
                <v:textbox>
                  <w:txbxContent>
                    <w:p w14:paraId="4F3A7DE8" w14:textId="77777777" w:rsidR="008E1D18" w:rsidRDefault="008E1D18" w:rsidP="008E1D18">
                      <w:pPr>
                        <w:pStyle w:val="Default"/>
                        <w:pageBreakBefore/>
                        <w:rPr>
                          <w:rFonts w:ascii="Calibri" w:hAnsi="Calibri" w:cs="Calibri"/>
                          <w:sz w:val="23"/>
                          <w:szCs w:val="23"/>
                        </w:rPr>
                      </w:pPr>
                      <w:r>
                        <w:rPr>
                          <w:rFonts w:ascii="Calibri" w:hAnsi="Calibri" w:cs="Calibri"/>
                          <w:sz w:val="23"/>
                          <w:szCs w:val="23"/>
                        </w:rPr>
                        <w:t xml:space="preserve">Dear prospective applicant, </w:t>
                      </w:r>
                    </w:p>
                    <w:p w14:paraId="11FD18BB" w14:textId="77777777" w:rsidR="008E1D18" w:rsidRDefault="008E1D18" w:rsidP="008E1D18">
                      <w:pPr>
                        <w:pStyle w:val="Default"/>
                        <w:rPr>
                          <w:rFonts w:ascii="Calibri" w:hAnsi="Calibri" w:cs="Calibri"/>
                          <w:sz w:val="23"/>
                          <w:szCs w:val="23"/>
                        </w:rPr>
                      </w:pPr>
                    </w:p>
                    <w:p w14:paraId="35AA838B"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On behalf of the community at Willow Brook Primary School, I would like to thank you for your interest in applying for a position at our school. The information on our website should provide you with a good understanding of our ethos, but I would strongly encourage you to visit the school as well. If you like what you see, then we look forward to receiving your application. </w:t>
                      </w:r>
                    </w:p>
                    <w:p w14:paraId="69853B84" w14:textId="77777777" w:rsidR="008E1D18" w:rsidRDefault="008E1D18" w:rsidP="008E1D18">
                      <w:pPr>
                        <w:pStyle w:val="Default"/>
                        <w:rPr>
                          <w:sz w:val="23"/>
                          <w:szCs w:val="23"/>
                        </w:rPr>
                      </w:pPr>
                    </w:p>
                    <w:p w14:paraId="374936DB"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We are a successful school with much to offer. I am proud of the many and diverse achievements of our pupils and our staff; impressed by the quality of behaviour and engagement around the school and know how hard each member of the community works to make this a great place to achieve and learn. Our pupils encounter far more than academic success, discovering new talents within a learning environment that is happy, where they feel valued, safe, secure and aware of the needs of others. The school benefits from a collaborative and supportive environment which strives for constant improvement. </w:t>
                      </w:r>
                    </w:p>
                    <w:p w14:paraId="0ECA4BB9" w14:textId="77777777" w:rsidR="008E1D18" w:rsidRDefault="008E1D18" w:rsidP="008E1D18">
                      <w:pPr>
                        <w:pStyle w:val="Default"/>
                        <w:rPr>
                          <w:sz w:val="23"/>
                          <w:szCs w:val="23"/>
                        </w:rPr>
                      </w:pPr>
                    </w:p>
                    <w:p w14:paraId="66794E91" w14:textId="0C8F6EE0" w:rsidR="008E1D18" w:rsidRDefault="00F25728" w:rsidP="008E1D18">
                      <w:pPr>
                        <w:pStyle w:val="Default"/>
                        <w:rPr>
                          <w:rFonts w:ascii="Calibri" w:hAnsi="Calibri" w:cs="Calibri"/>
                          <w:sz w:val="23"/>
                          <w:szCs w:val="23"/>
                        </w:rPr>
                      </w:pPr>
                      <w:r>
                        <w:rPr>
                          <w:rFonts w:ascii="Calibri" w:hAnsi="Calibri" w:cs="Calibri"/>
                          <w:sz w:val="23"/>
                          <w:szCs w:val="23"/>
                        </w:rPr>
                        <w:t xml:space="preserve">If you have the skills and enthusiasm to be a part of our team, we look forward to hearing from you. </w:t>
                      </w:r>
                    </w:p>
                    <w:p w14:paraId="759D35E7" w14:textId="77777777" w:rsidR="00F25728" w:rsidRDefault="00F25728" w:rsidP="008E1D18">
                      <w:pPr>
                        <w:pStyle w:val="Default"/>
                        <w:rPr>
                          <w:rFonts w:ascii="Calibri" w:hAnsi="Calibri" w:cs="Calibri"/>
                          <w:sz w:val="23"/>
                          <w:szCs w:val="23"/>
                        </w:rPr>
                      </w:pPr>
                    </w:p>
                    <w:p w14:paraId="56C810E1"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What to do next: </w:t>
                      </w:r>
                    </w:p>
                    <w:p w14:paraId="543C706A" w14:textId="77777777" w:rsidR="008E1D18" w:rsidRDefault="008E1D18" w:rsidP="008E1D18">
                      <w:pPr>
                        <w:pStyle w:val="Default"/>
                        <w:spacing w:after="80"/>
                        <w:rPr>
                          <w:sz w:val="23"/>
                          <w:szCs w:val="23"/>
                        </w:rPr>
                      </w:pPr>
                      <w:r>
                        <w:rPr>
                          <w:sz w:val="23"/>
                          <w:szCs w:val="23"/>
                        </w:rPr>
                        <w:t xml:space="preserve">• </w:t>
                      </w:r>
                      <w:r>
                        <w:rPr>
                          <w:rFonts w:ascii="Calibri" w:hAnsi="Calibri" w:cs="Calibri"/>
                          <w:sz w:val="23"/>
                          <w:szCs w:val="23"/>
                        </w:rPr>
                        <w:t xml:space="preserve">visit the school if you are able – email Zoe Roper, our Office Manager at office@willowbrook.notts.sch.uk or call on 0115 914 9889 to arrange your visit </w:t>
                      </w:r>
                    </w:p>
                    <w:p w14:paraId="2DB162D5" w14:textId="77777777" w:rsidR="008E1D18" w:rsidRDefault="008E1D18" w:rsidP="008E1D18">
                      <w:pPr>
                        <w:pStyle w:val="Default"/>
                        <w:spacing w:after="80"/>
                        <w:rPr>
                          <w:sz w:val="23"/>
                          <w:szCs w:val="23"/>
                        </w:rPr>
                      </w:pPr>
                      <w:r>
                        <w:rPr>
                          <w:sz w:val="23"/>
                          <w:szCs w:val="23"/>
                        </w:rPr>
                        <w:t xml:space="preserve">• </w:t>
                      </w:r>
                      <w:r>
                        <w:rPr>
                          <w:rFonts w:ascii="Calibri" w:hAnsi="Calibri" w:cs="Calibri"/>
                          <w:sz w:val="23"/>
                          <w:szCs w:val="23"/>
                        </w:rPr>
                        <w:t>complete the application form (available from the school website or upon request from the office)</w:t>
                      </w:r>
                    </w:p>
                    <w:p w14:paraId="0929546F" w14:textId="77777777" w:rsidR="008E1D18" w:rsidRDefault="008E1D18" w:rsidP="008E1D18">
                      <w:pPr>
                        <w:pStyle w:val="Default"/>
                        <w:spacing w:after="80"/>
                        <w:rPr>
                          <w:rFonts w:ascii="Calibri" w:hAnsi="Calibri" w:cs="Calibri"/>
                          <w:sz w:val="23"/>
                          <w:szCs w:val="23"/>
                        </w:rPr>
                      </w:pPr>
                      <w:r>
                        <w:rPr>
                          <w:sz w:val="23"/>
                          <w:szCs w:val="23"/>
                        </w:rPr>
                        <w:t xml:space="preserve">• </w:t>
                      </w:r>
                      <w:r>
                        <w:rPr>
                          <w:rFonts w:ascii="Calibri" w:hAnsi="Calibri" w:cs="Calibri"/>
                          <w:sz w:val="23"/>
                          <w:szCs w:val="23"/>
                        </w:rPr>
                        <w:t xml:space="preserve">submit your application with a covering letter, which should outline how you could meet the challenges and potential of the role </w:t>
                      </w:r>
                    </w:p>
                    <w:p w14:paraId="1198CBA4" w14:textId="77777777" w:rsidR="008E1D18" w:rsidRDefault="008E1D18" w:rsidP="008E1D18">
                      <w:pPr>
                        <w:pStyle w:val="Default"/>
                        <w:rPr>
                          <w:rFonts w:ascii="Calibri" w:hAnsi="Calibri" w:cs="Calibri"/>
                          <w:sz w:val="23"/>
                          <w:szCs w:val="23"/>
                        </w:rPr>
                      </w:pPr>
                    </w:p>
                    <w:p w14:paraId="2DC91797" w14:textId="77777777" w:rsidR="008E1D18" w:rsidRDefault="008E1D18" w:rsidP="008E1D18">
                      <w:pPr>
                        <w:pStyle w:val="Default"/>
                        <w:rPr>
                          <w:sz w:val="23"/>
                          <w:szCs w:val="23"/>
                        </w:rPr>
                      </w:pPr>
                      <w:r>
                        <w:rPr>
                          <w:rFonts w:ascii="Calibri" w:hAnsi="Calibri" w:cs="Calibri"/>
                          <w:sz w:val="23"/>
                          <w:szCs w:val="23"/>
                        </w:rPr>
                        <w:t xml:space="preserve">I hope you will find all the information you need on our website, but please do not hesitate to contact myself or the school for any further information you require about the post. </w:t>
                      </w:r>
                    </w:p>
                    <w:p w14:paraId="169ABA80" w14:textId="77777777" w:rsidR="008E1D18" w:rsidRDefault="008E1D18" w:rsidP="008E1D18">
                      <w:pPr>
                        <w:pStyle w:val="Default"/>
                        <w:rPr>
                          <w:rFonts w:ascii="Calibri" w:hAnsi="Calibri" w:cs="Calibri"/>
                          <w:sz w:val="23"/>
                          <w:szCs w:val="23"/>
                        </w:rPr>
                      </w:pPr>
                    </w:p>
                    <w:p w14:paraId="48F16E48"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We look forward to receiving your application. </w:t>
                      </w:r>
                    </w:p>
                    <w:p w14:paraId="71209951" w14:textId="77777777" w:rsidR="008E1D18" w:rsidRDefault="008E1D18" w:rsidP="008E1D18">
                      <w:pPr>
                        <w:pStyle w:val="Default"/>
                        <w:rPr>
                          <w:rFonts w:ascii="Calibri" w:hAnsi="Calibri" w:cs="Calibri"/>
                          <w:sz w:val="23"/>
                          <w:szCs w:val="23"/>
                        </w:rPr>
                      </w:pPr>
                    </w:p>
                    <w:p w14:paraId="0AA6BE7A" w14:textId="77777777" w:rsidR="008E1D18" w:rsidRDefault="008E1D18" w:rsidP="008E1D18">
                      <w:pPr>
                        <w:pStyle w:val="Default"/>
                        <w:rPr>
                          <w:sz w:val="23"/>
                          <w:szCs w:val="23"/>
                        </w:rPr>
                      </w:pPr>
                      <w:r>
                        <w:rPr>
                          <w:rFonts w:ascii="Calibri" w:hAnsi="Calibri" w:cs="Calibri"/>
                          <w:sz w:val="23"/>
                          <w:szCs w:val="23"/>
                        </w:rPr>
                        <w:t xml:space="preserve">Yours faithfully, </w:t>
                      </w:r>
                    </w:p>
                    <w:p w14:paraId="39E60026"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Louise Ballard </w:t>
                      </w:r>
                    </w:p>
                    <w:p w14:paraId="47A083A0"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Head Teacher </w:t>
                      </w:r>
                    </w:p>
                    <w:p w14:paraId="73E67873"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head@willowbrook.notts.sch.uk </w:t>
                      </w:r>
                    </w:p>
                    <w:p w14:paraId="54A2F6BD" w14:textId="4C9D7265" w:rsidR="008E1D18" w:rsidRDefault="008E1D18"/>
                  </w:txbxContent>
                </v:textbox>
                <w10:wrap type="square"/>
              </v:shape>
            </w:pict>
          </mc:Fallback>
        </mc:AlternateContent>
      </w:r>
    </w:p>
    <w:p w14:paraId="067F7CD0" w14:textId="5E37D051" w:rsidR="008E1D18" w:rsidRDefault="002A321A" w:rsidP="003A70E7">
      <w:pPr>
        <w:pStyle w:val="Default"/>
        <w:rPr>
          <w:sz w:val="72"/>
          <w:szCs w:val="72"/>
        </w:rPr>
      </w:pPr>
      <w:r w:rsidRPr="00547C3C">
        <w:rPr>
          <w:sz w:val="72"/>
          <w:szCs w:val="72"/>
        </w:rPr>
        <w:t xml:space="preserve"> </w:t>
      </w:r>
    </w:p>
    <w:p w14:paraId="2D69E2A5" w14:textId="44B68A4B" w:rsidR="003A70E7" w:rsidRPr="008E1D18" w:rsidRDefault="003A70E7" w:rsidP="008E1D18">
      <w:pPr>
        <w:pStyle w:val="Default"/>
        <w:pageBreakBefore/>
        <w:jc w:val="center"/>
        <w:rPr>
          <w:rFonts w:ascii="Calibri" w:hAnsi="Calibri" w:cs="Calibri"/>
          <w:sz w:val="56"/>
          <w:szCs w:val="56"/>
        </w:rPr>
      </w:pPr>
      <w:r w:rsidRPr="008E1D18">
        <w:rPr>
          <w:rFonts w:ascii="Calibri" w:hAnsi="Calibri" w:cs="Calibri"/>
          <w:b/>
          <w:bCs/>
          <w:color w:val="auto"/>
          <w:sz w:val="56"/>
          <w:szCs w:val="56"/>
        </w:rPr>
        <w:lastRenderedPageBreak/>
        <w:t>Our School Ethos</w:t>
      </w:r>
    </w:p>
    <w:p w14:paraId="53B7EF0B" w14:textId="257C3762" w:rsidR="00D25434" w:rsidRDefault="00D25434" w:rsidP="003A70E7">
      <w:pPr>
        <w:pStyle w:val="Default"/>
        <w:rPr>
          <w:rFonts w:ascii="Segoe Script" w:hAnsi="Segoe Script" w:cs="Segoe Script"/>
          <w:b/>
          <w:bCs/>
        </w:rPr>
      </w:pPr>
    </w:p>
    <w:p w14:paraId="5228AAEF" w14:textId="4E18509B" w:rsidR="003A70E7" w:rsidRPr="001E5F7A" w:rsidRDefault="003A70E7" w:rsidP="00FE48BC">
      <w:pPr>
        <w:pStyle w:val="Default"/>
        <w:jc w:val="center"/>
        <w:rPr>
          <w:rFonts w:asciiTheme="minorHAnsi" w:hAnsiTheme="minorHAnsi" w:cstheme="minorHAnsi"/>
          <w:color w:val="7030A0"/>
          <w:sz w:val="40"/>
          <w:szCs w:val="40"/>
        </w:rPr>
      </w:pPr>
      <w:r w:rsidRPr="001E5F7A">
        <w:rPr>
          <w:rFonts w:asciiTheme="minorHAnsi" w:hAnsiTheme="minorHAnsi" w:cstheme="minorHAnsi"/>
          <w:b/>
          <w:bCs/>
          <w:color w:val="7030A0"/>
          <w:sz w:val="40"/>
          <w:szCs w:val="40"/>
        </w:rPr>
        <w:t>CREATIVITY</w:t>
      </w:r>
    </w:p>
    <w:p w14:paraId="7D32683D" w14:textId="15D92786" w:rsidR="003A70E7" w:rsidRPr="001E5F7A" w:rsidRDefault="003A70E7" w:rsidP="00FE48BC">
      <w:pPr>
        <w:pStyle w:val="Default"/>
        <w:jc w:val="center"/>
        <w:rPr>
          <w:rFonts w:asciiTheme="minorHAnsi" w:hAnsiTheme="minorHAnsi" w:cstheme="minorHAnsi"/>
          <w:color w:val="92D050"/>
          <w:sz w:val="40"/>
          <w:szCs w:val="40"/>
        </w:rPr>
      </w:pPr>
      <w:r w:rsidRPr="001E5F7A">
        <w:rPr>
          <w:rFonts w:asciiTheme="minorHAnsi" w:hAnsiTheme="minorHAnsi" w:cstheme="minorHAnsi"/>
          <w:b/>
          <w:bCs/>
          <w:color w:val="92D050"/>
          <w:sz w:val="40"/>
          <w:szCs w:val="40"/>
        </w:rPr>
        <w:t>COMMUNITY</w:t>
      </w:r>
    </w:p>
    <w:p w14:paraId="11D5EF10" w14:textId="46CDF1A8" w:rsidR="003A70E7" w:rsidRPr="001E5F7A" w:rsidRDefault="003A70E7" w:rsidP="00FE48BC">
      <w:pPr>
        <w:pStyle w:val="Default"/>
        <w:jc w:val="center"/>
        <w:rPr>
          <w:rFonts w:asciiTheme="minorHAnsi" w:hAnsiTheme="minorHAnsi" w:cstheme="minorHAnsi"/>
          <w:color w:val="FFC000" w:themeColor="accent4"/>
          <w:sz w:val="40"/>
          <w:szCs w:val="40"/>
        </w:rPr>
      </w:pPr>
      <w:r w:rsidRPr="001E5F7A">
        <w:rPr>
          <w:rFonts w:asciiTheme="minorHAnsi" w:hAnsiTheme="minorHAnsi" w:cstheme="minorHAnsi"/>
          <w:b/>
          <w:bCs/>
          <w:color w:val="FFC000" w:themeColor="accent4"/>
          <w:sz w:val="40"/>
          <w:szCs w:val="40"/>
        </w:rPr>
        <w:t>COMMITMENT</w:t>
      </w:r>
    </w:p>
    <w:p w14:paraId="5740F8E0" w14:textId="0D533F39" w:rsidR="003A70E7" w:rsidRPr="001E5F7A" w:rsidRDefault="003A70E7" w:rsidP="00FE48BC">
      <w:pPr>
        <w:pStyle w:val="Default"/>
        <w:jc w:val="center"/>
        <w:rPr>
          <w:rFonts w:asciiTheme="minorHAnsi" w:hAnsiTheme="minorHAnsi" w:cstheme="minorHAnsi"/>
          <w:color w:val="FF0000"/>
          <w:sz w:val="40"/>
          <w:szCs w:val="40"/>
        </w:rPr>
      </w:pPr>
      <w:r w:rsidRPr="001E5F7A">
        <w:rPr>
          <w:rFonts w:asciiTheme="minorHAnsi" w:hAnsiTheme="minorHAnsi" w:cstheme="minorHAnsi"/>
          <w:b/>
          <w:bCs/>
          <w:color w:val="FF0000"/>
          <w:sz w:val="40"/>
          <w:szCs w:val="40"/>
        </w:rPr>
        <w:t>CARE</w:t>
      </w:r>
    </w:p>
    <w:p w14:paraId="72988ED3" w14:textId="526248B6" w:rsidR="003A70E7" w:rsidRPr="007F1F8C" w:rsidRDefault="003A70E7" w:rsidP="00FE48BC">
      <w:pPr>
        <w:pStyle w:val="Default"/>
        <w:jc w:val="center"/>
        <w:rPr>
          <w:rFonts w:asciiTheme="minorHAnsi" w:hAnsiTheme="minorHAnsi" w:cstheme="minorHAnsi"/>
          <w:color w:val="2E74B5" w:themeColor="accent5" w:themeShade="BF"/>
          <w:sz w:val="40"/>
          <w:szCs w:val="40"/>
        </w:rPr>
      </w:pPr>
      <w:r w:rsidRPr="007F1F8C">
        <w:rPr>
          <w:rFonts w:asciiTheme="minorHAnsi" w:hAnsiTheme="minorHAnsi" w:cstheme="minorHAnsi"/>
          <w:b/>
          <w:bCs/>
          <w:color w:val="2E74B5" w:themeColor="accent5" w:themeShade="BF"/>
          <w:sz w:val="40"/>
          <w:szCs w:val="40"/>
        </w:rPr>
        <w:t>CONFIDENCE</w:t>
      </w:r>
    </w:p>
    <w:p w14:paraId="1BC8994E" w14:textId="1F8C40C4" w:rsidR="00D25434" w:rsidRPr="001E5F7A" w:rsidRDefault="00B730C2" w:rsidP="003A70E7">
      <w:pPr>
        <w:pStyle w:val="Default"/>
        <w:rPr>
          <w:rFonts w:asciiTheme="minorHAnsi" w:hAnsiTheme="minorHAnsi" w:cstheme="minorHAnsi"/>
          <w:b/>
          <w:bCs/>
          <w:sz w:val="40"/>
          <w:szCs w:val="40"/>
        </w:rPr>
      </w:pPr>
      <w:r>
        <w:rPr>
          <w:noProof/>
        </w:rPr>
        <w:drawing>
          <wp:anchor distT="0" distB="0" distL="114300" distR="114300" simplePos="0" relativeHeight="251676672" behindDoc="0" locked="0" layoutInCell="1" allowOverlap="1" wp14:anchorId="30C9F55C" wp14:editId="4C606970">
            <wp:simplePos x="0" y="0"/>
            <wp:positionH relativeFrom="page">
              <wp:posOffset>997585</wp:posOffset>
            </wp:positionH>
            <wp:positionV relativeFrom="paragraph">
              <wp:posOffset>99060</wp:posOffset>
            </wp:positionV>
            <wp:extent cx="5678805" cy="41294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992"/>
                    <a:stretch/>
                  </pic:blipFill>
                  <pic:spPr bwMode="auto">
                    <a:xfrm>
                      <a:off x="0" y="0"/>
                      <a:ext cx="5678805" cy="4129405"/>
                    </a:xfrm>
                    <a:prstGeom prst="rect">
                      <a:avLst/>
                    </a:prstGeom>
                    <a:noFill/>
                    <a:ln>
                      <a:noFill/>
                    </a:ln>
                    <a:extLst>
                      <a:ext uri="{53640926-AAD7-44D8-BBD7-CCE9431645EC}">
                        <a14:shadowObscured xmlns:a14="http://schemas.microsoft.com/office/drawing/2010/main"/>
                      </a:ext>
                    </a:extLst>
                  </pic:spPr>
                </pic:pic>
              </a:graphicData>
            </a:graphic>
          </wp:anchor>
        </w:drawing>
      </w:r>
    </w:p>
    <w:p w14:paraId="6189A49F" w14:textId="77777777" w:rsidR="00FE48BC" w:rsidRDefault="00FE48BC" w:rsidP="003A70E7">
      <w:pPr>
        <w:pStyle w:val="Default"/>
        <w:rPr>
          <w:rFonts w:ascii="Calibri" w:hAnsi="Calibri" w:cs="Calibri"/>
          <w:b/>
          <w:bCs/>
        </w:rPr>
      </w:pPr>
    </w:p>
    <w:p w14:paraId="3E4C7FAA" w14:textId="77777777" w:rsidR="00241CEB" w:rsidRDefault="00241CEB" w:rsidP="00C3226B">
      <w:pPr>
        <w:pStyle w:val="Default"/>
        <w:jc w:val="center"/>
        <w:rPr>
          <w:rFonts w:ascii="Calibri" w:hAnsi="Calibri" w:cs="Calibri"/>
          <w:b/>
          <w:bCs/>
        </w:rPr>
      </w:pPr>
    </w:p>
    <w:p w14:paraId="4EF50914" w14:textId="77777777" w:rsidR="00241CEB" w:rsidRDefault="00241CEB" w:rsidP="00C3226B">
      <w:pPr>
        <w:pStyle w:val="Default"/>
        <w:jc w:val="center"/>
        <w:rPr>
          <w:rFonts w:ascii="Calibri" w:hAnsi="Calibri" w:cs="Calibri"/>
          <w:b/>
          <w:bCs/>
        </w:rPr>
      </w:pPr>
    </w:p>
    <w:p w14:paraId="6864F438" w14:textId="77777777" w:rsidR="00241CEB" w:rsidRDefault="00241CEB" w:rsidP="00C3226B">
      <w:pPr>
        <w:pStyle w:val="Default"/>
        <w:jc w:val="center"/>
        <w:rPr>
          <w:rFonts w:ascii="Calibri" w:hAnsi="Calibri" w:cs="Calibri"/>
          <w:b/>
          <w:bCs/>
        </w:rPr>
      </w:pPr>
    </w:p>
    <w:p w14:paraId="2632E20E" w14:textId="77777777" w:rsidR="00241CEB" w:rsidRDefault="00241CEB" w:rsidP="00C3226B">
      <w:pPr>
        <w:pStyle w:val="Default"/>
        <w:jc w:val="center"/>
        <w:rPr>
          <w:rFonts w:ascii="Calibri" w:hAnsi="Calibri" w:cs="Calibri"/>
          <w:b/>
          <w:bCs/>
        </w:rPr>
      </w:pPr>
    </w:p>
    <w:p w14:paraId="53327EF6" w14:textId="77777777" w:rsidR="00241CEB" w:rsidRDefault="00241CEB" w:rsidP="00C3226B">
      <w:pPr>
        <w:pStyle w:val="Default"/>
        <w:jc w:val="center"/>
        <w:rPr>
          <w:rFonts w:ascii="Calibri" w:hAnsi="Calibri" w:cs="Calibri"/>
          <w:b/>
          <w:bCs/>
        </w:rPr>
      </w:pPr>
    </w:p>
    <w:p w14:paraId="78A8AF8B" w14:textId="77777777" w:rsidR="00241CEB" w:rsidRDefault="00241CEB" w:rsidP="00C3226B">
      <w:pPr>
        <w:pStyle w:val="Default"/>
        <w:jc w:val="center"/>
        <w:rPr>
          <w:rFonts w:ascii="Calibri" w:hAnsi="Calibri" w:cs="Calibri"/>
          <w:b/>
          <w:bCs/>
        </w:rPr>
      </w:pPr>
    </w:p>
    <w:p w14:paraId="52885008" w14:textId="77777777" w:rsidR="00241CEB" w:rsidRDefault="00241CEB" w:rsidP="00C3226B">
      <w:pPr>
        <w:pStyle w:val="Default"/>
        <w:jc w:val="center"/>
        <w:rPr>
          <w:rFonts w:ascii="Calibri" w:hAnsi="Calibri" w:cs="Calibri"/>
          <w:b/>
          <w:bCs/>
        </w:rPr>
      </w:pPr>
    </w:p>
    <w:p w14:paraId="275BC374" w14:textId="77777777" w:rsidR="00241CEB" w:rsidRDefault="00241CEB" w:rsidP="00C3226B">
      <w:pPr>
        <w:pStyle w:val="Default"/>
        <w:jc w:val="center"/>
        <w:rPr>
          <w:rFonts w:ascii="Calibri" w:hAnsi="Calibri" w:cs="Calibri"/>
          <w:b/>
          <w:bCs/>
        </w:rPr>
      </w:pPr>
    </w:p>
    <w:p w14:paraId="13550B7B" w14:textId="77777777" w:rsidR="00241CEB" w:rsidRDefault="00241CEB" w:rsidP="00C3226B">
      <w:pPr>
        <w:pStyle w:val="Default"/>
        <w:jc w:val="center"/>
        <w:rPr>
          <w:rFonts w:ascii="Calibri" w:hAnsi="Calibri" w:cs="Calibri"/>
          <w:b/>
          <w:bCs/>
        </w:rPr>
      </w:pPr>
    </w:p>
    <w:p w14:paraId="42F3954E" w14:textId="77777777" w:rsidR="00241CEB" w:rsidRDefault="00241CEB" w:rsidP="00C3226B">
      <w:pPr>
        <w:pStyle w:val="Default"/>
        <w:jc w:val="center"/>
        <w:rPr>
          <w:rFonts w:ascii="Calibri" w:hAnsi="Calibri" w:cs="Calibri"/>
          <w:b/>
          <w:bCs/>
        </w:rPr>
      </w:pPr>
    </w:p>
    <w:p w14:paraId="27E038DA" w14:textId="77777777" w:rsidR="00241CEB" w:rsidRDefault="00241CEB" w:rsidP="00C3226B">
      <w:pPr>
        <w:pStyle w:val="Default"/>
        <w:jc w:val="center"/>
        <w:rPr>
          <w:rFonts w:ascii="Calibri" w:hAnsi="Calibri" w:cs="Calibri"/>
          <w:b/>
          <w:bCs/>
        </w:rPr>
      </w:pPr>
    </w:p>
    <w:p w14:paraId="57D9EC11" w14:textId="77777777" w:rsidR="00241CEB" w:rsidRDefault="00241CEB" w:rsidP="00C3226B">
      <w:pPr>
        <w:pStyle w:val="Default"/>
        <w:jc w:val="center"/>
        <w:rPr>
          <w:rFonts w:ascii="Calibri" w:hAnsi="Calibri" w:cs="Calibri"/>
          <w:b/>
          <w:bCs/>
        </w:rPr>
      </w:pPr>
    </w:p>
    <w:p w14:paraId="2DA09CC7" w14:textId="77777777" w:rsidR="00241CEB" w:rsidRDefault="00241CEB" w:rsidP="00C3226B">
      <w:pPr>
        <w:pStyle w:val="Default"/>
        <w:jc w:val="center"/>
        <w:rPr>
          <w:rFonts w:ascii="Calibri" w:hAnsi="Calibri" w:cs="Calibri"/>
          <w:b/>
          <w:bCs/>
        </w:rPr>
      </w:pPr>
    </w:p>
    <w:p w14:paraId="1658C4F2" w14:textId="77777777" w:rsidR="00241CEB" w:rsidRDefault="00241CEB" w:rsidP="00C3226B">
      <w:pPr>
        <w:pStyle w:val="Default"/>
        <w:jc w:val="center"/>
        <w:rPr>
          <w:rFonts w:ascii="Calibri" w:hAnsi="Calibri" w:cs="Calibri"/>
          <w:b/>
          <w:bCs/>
        </w:rPr>
      </w:pPr>
    </w:p>
    <w:p w14:paraId="10E9ED85" w14:textId="77777777" w:rsidR="00241CEB" w:rsidRDefault="00241CEB" w:rsidP="00C3226B">
      <w:pPr>
        <w:pStyle w:val="Default"/>
        <w:jc w:val="center"/>
        <w:rPr>
          <w:rFonts w:ascii="Calibri" w:hAnsi="Calibri" w:cs="Calibri"/>
          <w:b/>
          <w:bCs/>
        </w:rPr>
      </w:pPr>
    </w:p>
    <w:p w14:paraId="1EF6F3BF" w14:textId="77777777" w:rsidR="00241CEB" w:rsidRDefault="00241CEB" w:rsidP="00C3226B">
      <w:pPr>
        <w:pStyle w:val="Default"/>
        <w:jc w:val="center"/>
        <w:rPr>
          <w:rFonts w:ascii="Calibri" w:hAnsi="Calibri" w:cs="Calibri"/>
          <w:b/>
          <w:bCs/>
        </w:rPr>
      </w:pPr>
    </w:p>
    <w:p w14:paraId="09A884F6" w14:textId="77777777" w:rsidR="00241CEB" w:rsidRDefault="00241CEB" w:rsidP="00C3226B">
      <w:pPr>
        <w:pStyle w:val="Default"/>
        <w:jc w:val="center"/>
        <w:rPr>
          <w:rFonts w:ascii="Calibri" w:hAnsi="Calibri" w:cs="Calibri"/>
          <w:b/>
          <w:bCs/>
        </w:rPr>
      </w:pPr>
    </w:p>
    <w:p w14:paraId="5240FBE9" w14:textId="77777777" w:rsidR="00241CEB" w:rsidRDefault="00241CEB" w:rsidP="00C3226B">
      <w:pPr>
        <w:pStyle w:val="Default"/>
        <w:jc w:val="center"/>
        <w:rPr>
          <w:rFonts w:ascii="Calibri" w:hAnsi="Calibri" w:cs="Calibri"/>
          <w:b/>
          <w:bCs/>
        </w:rPr>
      </w:pPr>
    </w:p>
    <w:p w14:paraId="65E43DD2" w14:textId="77777777" w:rsidR="00241CEB" w:rsidRDefault="00241CEB" w:rsidP="00C3226B">
      <w:pPr>
        <w:pStyle w:val="Default"/>
        <w:jc w:val="center"/>
        <w:rPr>
          <w:rFonts w:ascii="Calibri" w:hAnsi="Calibri" w:cs="Calibri"/>
          <w:b/>
          <w:bCs/>
        </w:rPr>
      </w:pPr>
    </w:p>
    <w:p w14:paraId="1357E9DE" w14:textId="77777777" w:rsidR="00241CEB" w:rsidRDefault="00241CEB" w:rsidP="00C3226B">
      <w:pPr>
        <w:pStyle w:val="Default"/>
        <w:jc w:val="center"/>
        <w:rPr>
          <w:rFonts w:ascii="Calibri" w:hAnsi="Calibri" w:cs="Calibri"/>
          <w:b/>
          <w:bCs/>
        </w:rPr>
      </w:pPr>
    </w:p>
    <w:p w14:paraId="3F8DC767" w14:textId="77777777" w:rsidR="00241CEB" w:rsidRDefault="00241CEB" w:rsidP="00C3226B">
      <w:pPr>
        <w:pStyle w:val="Default"/>
        <w:jc w:val="center"/>
        <w:rPr>
          <w:rFonts w:ascii="Calibri" w:hAnsi="Calibri" w:cs="Calibri"/>
          <w:b/>
          <w:bCs/>
        </w:rPr>
      </w:pPr>
    </w:p>
    <w:p w14:paraId="2F647CB2" w14:textId="77777777" w:rsidR="00241CEB" w:rsidRDefault="00241CEB" w:rsidP="00C3226B">
      <w:pPr>
        <w:pStyle w:val="Default"/>
        <w:jc w:val="center"/>
        <w:rPr>
          <w:rFonts w:ascii="Calibri" w:hAnsi="Calibri" w:cs="Calibri"/>
          <w:b/>
          <w:bCs/>
        </w:rPr>
      </w:pPr>
    </w:p>
    <w:p w14:paraId="61AC329B" w14:textId="3D277FF4" w:rsidR="003A70E7" w:rsidRDefault="003A70E7" w:rsidP="00C3226B">
      <w:pPr>
        <w:pStyle w:val="Default"/>
        <w:jc w:val="center"/>
        <w:rPr>
          <w:rFonts w:ascii="Calibri" w:hAnsi="Calibri" w:cs="Calibri"/>
          <w:b/>
          <w:bCs/>
        </w:rPr>
      </w:pPr>
      <w:r w:rsidRPr="008A2C22">
        <w:rPr>
          <w:rFonts w:ascii="Calibri" w:hAnsi="Calibri" w:cs="Calibri"/>
          <w:b/>
          <w:bCs/>
        </w:rPr>
        <w:t>We believe that these five words sum up our aims for our children very well. They are displayed around school</w:t>
      </w:r>
      <w:r w:rsidR="00FE48BC">
        <w:rPr>
          <w:rFonts w:ascii="Calibri" w:hAnsi="Calibri" w:cs="Calibri"/>
          <w:b/>
          <w:bCs/>
        </w:rPr>
        <w:t>, and</w:t>
      </w:r>
      <w:r w:rsidRPr="008A2C22">
        <w:rPr>
          <w:rFonts w:ascii="Calibri" w:hAnsi="Calibri" w:cs="Calibri"/>
          <w:b/>
          <w:bCs/>
        </w:rPr>
        <w:t xml:space="preserve"> we call them our five Cs.</w:t>
      </w:r>
    </w:p>
    <w:p w14:paraId="086CDE47" w14:textId="77777777" w:rsidR="00FE48BC" w:rsidRPr="008A2C22" w:rsidRDefault="00FE48BC" w:rsidP="003A70E7">
      <w:pPr>
        <w:pStyle w:val="Default"/>
      </w:pPr>
    </w:p>
    <w:p w14:paraId="261E4B30" w14:textId="3D8F2E0F" w:rsidR="003A70E7" w:rsidRPr="008A2C22" w:rsidRDefault="003A70E7" w:rsidP="00FE48BC">
      <w:pPr>
        <w:pStyle w:val="Default"/>
        <w:jc w:val="center"/>
      </w:pPr>
      <w:r w:rsidRPr="008A2C22">
        <w:rPr>
          <w:rFonts w:ascii="Calibri" w:hAnsi="Calibri" w:cs="Calibri"/>
          <w:i/>
          <w:iCs/>
        </w:rPr>
        <w:t>‘I am at the heart of a happy community where a love of learning and a wealth of challenges and opportunities inspire my confidence, creativity and talents.</w:t>
      </w:r>
    </w:p>
    <w:p w14:paraId="733732F9" w14:textId="38E6CCAB" w:rsidR="003A70E7" w:rsidRPr="008A2C22" w:rsidRDefault="003A70E7" w:rsidP="00FE48BC">
      <w:pPr>
        <w:pStyle w:val="Default"/>
        <w:jc w:val="center"/>
      </w:pPr>
      <w:r w:rsidRPr="008A2C22">
        <w:rPr>
          <w:rFonts w:ascii="Calibri" w:hAnsi="Calibri" w:cs="Calibri"/>
          <w:i/>
          <w:iCs/>
        </w:rPr>
        <w:t>I am at the heart of a caring community where I learn to respect and value my environment and the people who share it with me.</w:t>
      </w:r>
    </w:p>
    <w:p w14:paraId="27AB5FB0" w14:textId="09468016" w:rsidR="003A70E7" w:rsidRPr="008A2C22" w:rsidRDefault="003A70E7" w:rsidP="00FE48BC">
      <w:pPr>
        <w:pStyle w:val="Default"/>
        <w:jc w:val="center"/>
      </w:pPr>
      <w:r w:rsidRPr="008A2C22">
        <w:rPr>
          <w:rFonts w:ascii="Calibri" w:hAnsi="Calibri" w:cs="Calibri"/>
          <w:i/>
          <w:iCs/>
        </w:rPr>
        <w:t>I am committed to becoming the best I can be – a lifelong learner where those around me celebrate and encourage the start of my unique learning journey.</w:t>
      </w:r>
    </w:p>
    <w:p w14:paraId="7482A5B2" w14:textId="70AC75CD" w:rsidR="003A70E7" w:rsidRDefault="003A70E7" w:rsidP="00FE48BC">
      <w:pPr>
        <w:pStyle w:val="Default"/>
        <w:jc w:val="center"/>
        <w:rPr>
          <w:sz w:val="26"/>
          <w:szCs w:val="26"/>
        </w:rPr>
      </w:pPr>
      <w:r w:rsidRPr="008A2C22">
        <w:rPr>
          <w:rFonts w:ascii="Calibri" w:hAnsi="Calibri" w:cs="Calibri"/>
          <w:i/>
          <w:iCs/>
        </w:rPr>
        <w:t>I am at the heart of my school and am proud to be so.’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10"/>
        <w:gridCol w:w="4710"/>
      </w:tblGrid>
      <w:tr w:rsidR="003A70E7" w14:paraId="3470A4C7" w14:textId="77777777">
        <w:trPr>
          <w:trHeight w:val="120"/>
        </w:trPr>
        <w:tc>
          <w:tcPr>
            <w:tcW w:w="4710" w:type="dxa"/>
          </w:tcPr>
          <w:p w14:paraId="531B97CC" w14:textId="69458210" w:rsidR="003A70E7" w:rsidRDefault="003A70E7">
            <w:pPr>
              <w:pStyle w:val="Default"/>
              <w:rPr>
                <w:rFonts w:ascii="Calibri" w:hAnsi="Calibri" w:cs="Calibri"/>
                <w:sz w:val="23"/>
                <w:szCs w:val="23"/>
              </w:rPr>
            </w:pPr>
          </w:p>
        </w:tc>
        <w:tc>
          <w:tcPr>
            <w:tcW w:w="4710" w:type="dxa"/>
          </w:tcPr>
          <w:p w14:paraId="649B49F2" w14:textId="33EB292A" w:rsidR="003A70E7" w:rsidRDefault="003A70E7">
            <w:pPr>
              <w:pStyle w:val="Default"/>
              <w:rPr>
                <w:rFonts w:ascii="Calibri" w:hAnsi="Calibri" w:cs="Calibri"/>
                <w:sz w:val="23"/>
                <w:szCs w:val="23"/>
              </w:rPr>
            </w:pPr>
          </w:p>
        </w:tc>
      </w:tr>
      <w:tr w:rsidR="003A70E7" w14:paraId="65A6A6D8" w14:textId="77777777">
        <w:trPr>
          <w:trHeight w:val="120"/>
        </w:trPr>
        <w:tc>
          <w:tcPr>
            <w:tcW w:w="4710" w:type="dxa"/>
          </w:tcPr>
          <w:p w14:paraId="606E344B" w14:textId="4FEE9DAC" w:rsidR="003A70E7" w:rsidRDefault="003A70E7">
            <w:pPr>
              <w:pStyle w:val="Default"/>
              <w:rPr>
                <w:rFonts w:ascii="Calibri" w:hAnsi="Calibri" w:cs="Calibri"/>
                <w:sz w:val="23"/>
                <w:szCs w:val="23"/>
              </w:rPr>
            </w:pPr>
          </w:p>
        </w:tc>
        <w:tc>
          <w:tcPr>
            <w:tcW w:w="4710" w:type="dxa"/>
          </w:tcPr>
          <w:p w14:paraId="7ED8FE74" w14:textId="0916EF7F" w:rsidR="003A70E7" w:rsidRDefault="003A70E7">
            <w:pPr>
              <w:pStyle w:val="Default"/>
              <w:rPr>
                <w:sz w:val="23"/>
                <w:szCs w:val="23"/>
              </w:rPr>
            </w:pPr>
          </w:p>
        </w:tc>
      </w:tr>
      <w:tr w:rsidR="003A70E7" w14:paraId="12CB6B28" w14:textId="77777777">
        <w:trPr>
          <w:trHeight w:val="120"/>
        </w:trPr>
        <w:tc>
          <w:tcPr>
            <w:tcW w:w="4710" w:type="dxa"/>
          </w:tcPr>
          <w:p w14:paraId="455B8C4D" w14:textId="0D7CC815" w:rsidR="003A70E7" w:rsidRDefault="003A70E7">
            <w:pPr>
              <w:pStyle w:val="Default"/>
              <w:rPr>
                <w:rFonts w:ascii="Calibri" w:hAnsi="Calibri" w:cs="Calibri"/>
                <w:sz w:val="23"/>
                <w:szCs w:val="23"/>
              </w:rPr>
            </w:pPr>
          </w:p>
        </w:tc>
        <w:tc>
          <w:tcPr>
            <w:tcW w:w="4710" w:type="dxa"/>
          </w:tcPr>
          <w:p w14:paraId="64224C06" w14:textId="0F962100" w:rsidR="003A70E7" w:rsidRDefault="003A70E7">
            <w:pPr>
              <w:pStyle w:val="Default"/>
              <w:rPr>
                <w:rFonts w:ascii="Calibri" w:hAnsi="Calibri" w:cs="Calibri"/>
                <w:sz w:val="23"/>
                <w:szCs w:val="23"/>
              </w:rPr>
            </w:pPr>
          </w:p>
        </w:tc>
      </w:tr>
    </w:tbl>
    <w:p w14:paraId="4063C9F1" w14:textId="77777777" w:rsidR="00241CEB" w:rsidRDefault="00241CEB" w:rsidP="00554267">
      <w:pPr>
        <w:pStyle w:val="NormalWeb"/>
        <w:rPr>
          <w:rFonts w:asciiTheme="minorHAnsi" w:hAnsiTheme="minorHAnsi" w:cstheme="minorHAnsi"/>
          <w:b/>
          <w:bCs/>
          <w:color w:val="000000"/>
          <w:sz w:val="24"/>
          <w:szCs w:val="24"/>
        </w:rPr>
      </w:pPr>
    </w:p>
    <w:p w14:paraId="351E38E5" w14:textId="42D3ABD6" w:rsidR="00554267" w:rsidRDefault="00554267" w:rsidP="00554267">
      <w:pPr>
        <w:pStyle w:val="NormalWeb"/>
        <w:rPr>
          <w:rFonts w:asciiTheme="minorHAnsi" w:hAnsiTheme="minorHAnsi" w:cstheme="minorHAnsi"/>
          <w:b/>
          <w:bCs/>
          <w:color w:val="000000"/>
          <w:sz w:val="24"/>
          <w:szCs w:val="24"/>
        </w:rPr>
      </w:pPr>
      <w:r w:rsidRPr="006F5FB3">
        <w:rPr>
          <w:rFonts w:asciiTheme="minorHAnsi" w:hAnsiTheme="minorHAnsi" w:cstheme="minorHAnsi"/>
          <w:b/>
          <w:bCs/>
          <w:color w:val="000000"/>
          <w:sz w:val="24"/>
          <w:szCs w:val="24"/>
        </w:rPr>
        <w:lastRenderedPageBreak/>
        <w:t xml:space="preserve">Grade </w:t>
      </w:r>
      <w:r w:rsidR="00C93B50">
        <w:rPr>
          <w:rFonts w:asciiTheme="minorHAnsi" w:hAnsiTheme="minorHAnsi" w:cstheme="minorHAnsi"/>
          <w:b/>
          <w:bCs/>
          <w:color w:val="000000"/>
          <w:sz w:val="24"/>
          <w:szCs w:val="24"/>
        </w:rPr>
        <w:t>2</w:t>
      </w:r>
      <w:r w:rsidR="00241CEB">
        <w:rPr>
          <w:rFonts w:asciiTheme="minorHAnsi" w:hAnsiTheme="minorHAnsi" w:cstheme="minorHAnsi"/>
          <w:b/>
          <w:bCs/>
          <w:color w:val="000000"/>
          <w:sz w:val="24"/>
          <w:szCs w:val="24"/>
        </w:rPr>
        <w:t xml:space="preserve"> </w:t>
      </w:r>
      <w:r w:rsidRPr="006F5FB3">
        <w:rPr>
          <w:rFonts w:asciiTheme="minorHAnsi" w:hAnsiTheme="minorHAnsi" w:cstheme="minorHAnsi"/>
          <w:b/>
          <w:bCs/>
          <w:color w:val="000000"/>
          <w:sz w:val="24"/>
          <w:szCs w:val="24"/>
        </w:rPr>
        <w:t>teaching assistant</w:t>
      </w:r>
      <w:r>
        <w:rPr>
          <w:rFonts w:asciiTheme="minorHAnsi" w:hAnsiTheme="minorHAnsi" w:cstheme="minorHAnsi"/>
          <w:b/>
          <w:bCs/>
          <w:color w:val="000000"/>
          <w:sz w:val="24"/>
          <w:szCs w:val="24"/>
        </w:rPr>
        <w:t xml:space="preserve"> (</w:t>
      </w:r>
      <w:r w:rsidR="00C93B50">
        <w:rPr>
          <w:rFonts w:asciiTheme="minorHAnsi" w:hAnsiTheme="minorHAnsi" w:cstheme="minorHAnsi"/>
          <w:b/>
          <w:bCs/>
          <w:color w:val="000000"/>
          <w:sz w:val="24"/>
          <w:szCs w:val="24"/>
        </w:rPr>
        <w:t>initially one year</w:t>
      </w:r>
      <w:r w:rsidR="008867B7">
        <w:rPr>
          <w:rFonts w:asciiTheme="minorHAnsi" w:hAnsiTheme="minorHAnsi" w:cstheme="minorHAnsi"/>
          <w:b/>
          <w:bCs/>
          <w:color w:val="000000"/>
          <w:sz w:val="24"/>
          <w:szCs w:val="24"/>
        </w:rPr>
        <w:t xml:space="preserve"> depending on funding</w:t>
      </w:r>
      <w:r>
        <w:rPr>
          <w:rFonts w:asciiTheme="minorHAnsi" w:hAnsiTheme="minorHAnsi" w:cstheme="minorHAnsi"/>
          <w:b/>
          <w:bCs/>
          <w:color w:val="000000"/>
          <w:sz w:val="24"/>
          <w:szCs w:val="24"/>
        </w:rPr>
        <w:t>)</w:t>
      </w:r>
    </w:p>
    <w:p w14:paraId="50FB9531" w14:textId="77777777" w:rsidR="00554267" w:rsidRDefault="00554267" w:rsidP="00554267">
      <w:pPr>
        <w:pStyle w:val="NormalWeb"/>
        <w:rPr>
          <w:rFonts w:asciiTheme="minorHAnsi" w:hAnsiTheme="minorHAnsi" w:cstheme="minorHAnsi"/>
          <w:b/>
          <w:bCs/>
          <w:color w:val="000000"/>
          <w:sz w:val="24"/>
          <w:szCs w:val="24"/>
        </w:rPr>
      </w:pPr>
    </w:p>
    <w:p w14:paraId="262BD46F" w14:textId="4E1DAA39" w:rsidR="00554267" w:rsidRPr="00ED563B" w:rsidRDefault="00ED563B" w:rsidP="00554267">
      <w:pPr>
        <w:pStyle w:val="NormalWeb"/>
        <w:rPr>
          <w:rFonts w:ascii="Times New Roman" w:hAnsi="Times New Roman" w:cs="Times New Roman"/>
          <w:i/>
          <w:iCs/>
          <w:color w:val="000000"/>
          <w:sz w:val="27"/>
          <w:szCs w:val="27"/>
        </w:rPr>
      </w:pPr>
      <w:r w:rsidRPr="00ED563B">
        <w:rPr>
          <w:i/>
          <w:iCs/>
          <w:color w:val="000000"/>
          <w:sz w:val="24"/>
          <w:szCs w:val="24"/>
        </w:rPr>
        <w:t>‘</w:t>
      </w:r>
      <w:r w:rsidR="00554267" w:rsidRPr="00ED563B">
        <w:rPr>
          <w:i/>
          <w:iCs/>
          <w:color w:val="000000"/>
          <w:sz w:val="24"/>
          <w:szCs w:val="24"/>
        </w:rPr>
        <w:t>The successful candidate will work within our Foundation Stage Unit, providing close 1:1 supervision and care for an ASD child joining our school community in September 2021. Alongside the EYFS staff team, they will support the child’s individual learning and personal needs. Further information will be shared with applicants upon request.</w:t>
      </w:r>
      <w:r w:rsidRPr="00ED563B">
        <w:rPr>
          <w:i/>
          <w:iCs/>
          <w:color w:val="000000"/>
          <w:sz w:val="24"/>
          <w:szCs w:val="24"/>
        </w:rPr>
        <w:t>’</w:t>
      </w:r>
    </w:p>
    <w:p w14:paraId="70494678" w14:textId="63182366" w:rsidR="00D66965" w:rsidRDefault="00D66965"/>
    <w:p w14:paraId="509C14E6" w14:textId="77777777" w:rsidR="001E6F28" w:rsidRDefault="00ED563B" w:rsidP="001E6F28">
      <w:pPr>
        <w:rPr>
          <w:sz w:val="24"/>
          <w:szCs w:val="24"/>
        </w:rPr>
      </w:pPr>
      <w:r w:rsidRPr="001E6F28">
        <w:rPr>
          <w:sz w:val="24"/>
          <w:szCs w:val="24"/>
        </w:rPr>
        <w:t xml:space="preserve">Key duties </w:t>
      </w:r>
    </w:p>
    <w:p w14:paraId="06852680" w14:textId="629D6017" w:rsidR="00F07BC5" w:rsidRDefault="00ED563B" w:rsidP="001E6F28">
      <w:pPr>
        <w:rPr>
          <w:sz w:val="24"/>
          <w:szCs w:val="24"/>
        </w:rPr>
      </w:pPr>
      <w:r w:rsidRPr="001E6F28">
        <w:rPr>
          <w:sz w:val="24"/>
          <w:szCs w:val="24"/>
        </w:rPr>
        <w:t xml:space="preserve">1. </w:t>
      </w:r>
      <w:r w:rsidR="001E6F28">
        <w:rPr>
          <w:sz w:val="24"/>
          <w:szCs w:val="24"/>
        </w:rPr>
        <w:t>Support</w:t>
      </w:r>
      <w:r w:rsidRPr="001E6F28">
        <w:rPr>
          <w:sz w:val="24"/>
          <w:szCs w:val="24"/>
        </w:rPr>
        <w:t xml:space="preserve"> learning activities </w:t>
      </w:r>
      <w:r w:rsidR="00F07BC5">
        <w:rPr>
          <w:sz w:val="24"/>
          <w:szCs w:val="24"/>
        </w:rPr>
        <w:t xml:space="preserve">under </w:t>
      </w:r>
      <w:r w:rsidRPr="001E6F28">
        <w:rPr>
          <w:sz w:val="24"/>
          <w:szCs w:val="24"/>
        </w:rPr>
        <w:t>the professional direction and supervision of a qualified teacher, differentiating and adapting learning programmes to suit the needs of allocated pupils with SEN</w:t>
      </w:r>
      <w:r w:rsidR="00B730C2">
        <w:rPr>
          <w:sz w:val="24"/>
          <w:szCs w:val="24"/>
        </w:rPr>
        <w:t>D</w:t>
      </w:r>
      <w:r w:rsidRPr="001E6F28">
        <w:rPr>
          <w:sz w:val="24"/>
          <w:szCs w:val="24"/>
        </w:rPr>
        <w:t xml:space="preserve">. </w:t>
      </w:r>
    </w:p>
    <w:p w14:paraId="79AE59FE" w14:textId="77777777" w:rsidR="00F07BC5" w:rsidRDefault="00ED563B" w:rsidP="001E6F28">
      <w:pPr>
        <w:rPr>
          <w:sz w:val="24"/>
          <w:szCs w:val="24"/>
        </w:rPr>
      </w:pPr>
      <w:r w:rsidRPr="001E6F28">
        <w:rPr>
          <w:sz w:val="24"/>
          <w:szCs w:val="24"/>
        </w:rPr>
        <w:t xml:space="preserve">2. Plan and evaluate specialist learning activities with the teacher, writing reports and records as required. </w:t>
      </w:r>
    </w:p>
    <w:p w14:paraId="34DFB5E8" w14:textId="77777777" w:rsidR="00CE691C" w:rsidRDefault="00ED563B" w:rsidP="001E6F28">
      <w:pPr>
        <w:rPr>
          <w:sz w:val="24"/>
          <w:szCs w:val="24"/>
        </w:rPr>
      </w:pPr>
      <w:r w:rsidRPr="001E6F28">
        <w:rPr>
          <w:sz w:val="24"/>
          <w:szCs w:val="24"/>
        </w:rPr>
        <w:t xml:space="preserve">3. Work with pupils on </w:t>
      </w:r>
      <w:r w:rsidR="00F07BC5">
        <w:rPr>
          <w:sz w:val="24"/>
          <w:szCs w:val="24"/>
        </w:rPr>
        <w:t>individual</w:t>
      </w:r>
      <w:r w:rsidRPr="001E6F28">
        <w:rPr>
          <w:sz w:val="24"/>
          <w:szCs w:val="24"/>
        </w:rPr>
        <w:t xml:space="preserve"> care programmes, designed and supervised by a professional. </w:t>
      </w:r>
    </w:p>
    <w:p w14:paraId="7275D37E" w14:textId="77777777" w:rsidR="00F266FA" w:rsidRDefault="00ED563B" w:rsidP="001E6F28">
      <w:pPr>
        <w:rPr>
          <w:sz w:val="24"/>
          <w:szCs w:val="24"/>
        </w:rPr>
      </w:pPr>
      <w:r w:rsidRPr="001E6F28">
        <w:rPr>
          <w:sz w:val="24"/>
          <w:szCs w:val="24"/>
        </w:rPr>
        <w:t>4. Monitor, assess, record and report on development, progress and attainment, as agreed with the teacher</w:t>
      </w:r>
    </w:p>
    <w:p w14:paraId="76015865" w14:textId="77777777" w:rsidR="00F266FA" w:rsidRDefault="00ED563B" w:rsidP="001E6F28">
      <w:pPr>
        <w:rPr>
          <w:sz w:val="24"/>
          <w:szCs w:val="24"/>
        </w:rPr>
      </w:pPr>
      <w:r w:rsidRPr="001E6F28">
        <w:rPr>
          <w:sz w:val="24"/>
          <w:szCs w:val="24"/>
        </w:rPr>
        <w:t xml:space="preserve">5. Select and adapt appropriate resources/methods to facilitate agreed learning activities. </w:t>
      </w:r>
    </w:p>
    <w:p w14:paraId="042936BB" w14:textId="77777777" w:rsidR="0059482E" w:rsidRDefault="00ED563B" w:rsidP="001E6F28">
      <w:pPr>
        <w:rPr>
          <w:sz w:val="24"/>
          <w:szCs w:val="24"/>
        </w:rPr>
      </w:pPr>
      <w:r w:rsidRPr="001E6F28">
        <w:rPr>
          <w:sz w:val="24"/>
          <w:szCs w:val="24"/>
        </w:rPr>
        <w:t xml:space="preserve">6. Be involved in planning, organising and implementing individual development plans for pupils (such as Individual Educational Plans), </w:t>
      </w:r>
      <w:r w:rsidR="00F266FA">
        <w:rPr>
          <w:sz w:val="24"/>
          <w:szCs w:val="24"/>
        </w:rPr>
        <w:t>as required</w:t>
      </w:r>
      <w:r w:rsidRPr="001E6F28">
        <w:rPr>
          <w:sz w:val="24"/>
          <w:szCs w:val="24"/>
        </w:rPr>
        <w:t xml:space="preserve"> </w:t>
      </w:r>
    </w:p>
    <w:p w14:paraId="2C6D2FC8" w14:textId="25D6B102" w:rsidR="004D1A5D" w:rsidRDefault="00ED563B" w:rsidP="001E6F28">
      <w:pPr>
        <w:rPr>
          <w:sz w:val="24"/>
          <w:szCs w:val="24"/>
        </w:rPr>
      </w:pPr>
      <w:r w:rsidRPr="001E6F28">
        <w:rPr>
          <w:sz w:val="24"/>
          <w:szCs w:val="24"/>
        </w:rPr>
        <w:t>7. Attend to pupil’</w:t>
      </w:r>
      <w:r w:rsidR="001C0F9A">
        <w:rPr>
          <w:sz w:val="24"/>
          <w:szCs w:val="24"/>
        </w:rPr>
        <w:t>s</w:t>
      </w:r>
      <w:r w:rsidRPr="001E6F28">
        <w:rPr>
          <w:sz w:val="24"/>
          <w:szCs w:val="24"/>
        </w:rPr>
        <w:t xml:space="preserve"> personal needs including toileting, hygiene, dressing and eating</w:t>
      </w:r>
    </w:p>
    <w:p w14:paraId="38515020" w14:textId="0B8286C7" w:rsidR="001C0F9A" w:rsidRDefault="001C0F9A" w:rsidP="001E6F28">
      <w:pPr>
        <w:rPr>
          <w:sz w:val="24"/>
          <w:szCs w:val="24"/>
        </w:rPr>
      </w:pPr>
      <w:r>
        <w:rPr>
          <w:sz w:val="24"/>
          <w:szCs w:val="24"/>
        </w:rPr>
        <w:t xml:space="preserve">8. </w:t>
      </w:r>
      <w:r w:rsidR="006402DC">
        <w:rPr>
          <w:sz w:val="24"/>
          <w:szCs w:val="24"/>
        </w:rPr>
        <w:t xml:space="preserve">Work positively with the EYFS team to promote inclusion </w:t>
      </w:r>
      <w:r w:rsidR="00D83235">
        <w:rPr>
          <w:sz w:val="24"/>
          <w:szCs w:val="24"/>
        </w:rPr>
        <w:t xml:space="preserve">and equality and </w:t>
      </w:r>
    </w:p>
    <w:p w14:paraId="0279376F" w14:textId="77777777" w:rsidR="005B5D71" w:rsidRPr="00397D2C" w:rsidRDefault="005B5D71" w:rsidP="001E6F28">
      <w:pPr>
        <w:rPr>
          <w:sz w:val="24"/>
          <w:szCs w:val="24"/>
        </w:rPr>
      </w:pPr>
    </w:p>
    <w:p w14:paraId="16D84DD0" w14:textId="77777777" w:rsidR="005B5D71" w:rsidRPr="00397D2C" w:rsidRDefault="00ED563B" w:rsidP="001E6F28">
      <w:pPr>
        <w:rPr>
          <w:b/>
          <w:bCs/>
          <w:sz w:val="24"/>
          <w:szCs w:val="24"/>
        </w:rPr>
      </w:pPr>
      <w:r w:rsidRPr="00397D2C">
        <w:rPr>
          <w:b/>
          <w:bCs/>
          <w:sz w:val="24"/>
          <w:szCs w:val="24"/>
        </w:rPr>
        <w:t xml:space="preserve">Knowledge and </w:t>
      </w:r>
      <w:r w:rsidR="005B5D71" w:rsidRPr="00397D2C">
        <w:rPr>
          <w:b/>
          <w:bCs/>
          <w:sz w:val="24"/>
          <w:szCs w:val="24"/>
        </w:rPr>
        <w:t>skills:</w:t>
      </w:r>
    </w:p>
    <w:p w14:paraId="5E01C715" w14:textId="21DED1A1" w:rsidR="00BA7DDA" w:rsidRDefault="009B39E7" w:rsidP="001E6F28">
      <w:pPr>
        <w:rPr>
          <w:sz w:val="24"/>
          <w:szCs w:val="24"/>
        </w:rPr>
      </w:pPr>
      <w:r w:rsidRPr="00397D2C">
        <w:rPr>
          <w:sz w:val="24"/>
          <w:szCs w:val="24"/>
        </w:rPr>
        <w:t>Relevant qualifications</w:t>
      </w:r>
    </w:p>
    <w:p w14:paraId="60BFD406" w14:textId="628FBD14" w:rsidR="00397D2C" w:rsidRPr="00397D2C" w:rsidRDefault="00397D2C" w:rsidP="001E6F28">
      <w:pPr>
        <w:rPr>
          <w:sz w:val="24"/>
          <w:szCs w:val="24"/>
        </w:rPr>
      </w:pPr>
      <w:r>
        <w:rPr>
          <w:sz w:val="24"/>
          <w:szCs w:val="24"/>
        </w:rPr>
        <w:t xml:space="preserve">Experience of working </w:t>
      </w:r>
      <w:r w:rsidR="00E50DA2">
        <w:rPr>
          <w:sz w:val="24"/>
          <w:szCs w:val="24"/>
        </w:rPr>
        <w:t xml:space="preserve">with </w:t>
      </w:r>
      <w:r w:rsidR="009E59CC">
        <w:rPr>
          <w:sz w:val="24"/>
          <w:szCs w:val="24"/>
        </w:rPr>
        <w:t>SEND children</w:t>
      </w:r>
    </w:p>
    <w:p w14:paraId="3012F6F8" w14:textId="49CE7F47" w:rsidR="00ED563B" w:rsidRPr="00397D2C" w:rsidRDefault="005B5D71" w:rsidP="001E6F28">
      <w:pPr>
        <w:rPr>
          <w:sz w:val="24"/>
          <w:szCs w:val="24"/>
        </w:rPr>
      </w:pPr>
      <w:r w:rsidRPr="00397D2C">
        <w:rPr>
          <w:sz w:val="24"/>
          <w:szCs w:val="24"/>
        </w:rPr>
        <w:t xml:space="preserve">Knowledge and compliance </w:t>
      </w:r>
      <w:r w:rsidR="00ED563B" w:rsidRPr="00397D2C">
        <w:rPr>
          <w:sz w:val="24"/>
          <w:szCs w:val="24"/>
        </w:rPr>
        <w:t>with policies and procedures relevant to child protection and health and safety.</w:t>
      </w:r>
    </w:p>
    <w:sectPr w:rsidR="00ED563B" w:rsidRPr="00397D2C" w:rsidSect="00241CEB">
      <w:pgSz w:w="11906" w:h="16838"/>
      <w:pgMar w:top="567"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F7F81A"/>
    <w:multiLevelType w:val="hybridMultilevel"/>
    <w:tmpl w:val="89D251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61C0B"/>
    <w:multiLevelType w:val="multilevel"/>
    <w:tmpl w:val="0068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67410"/>
    <w:multiLevelType w:val="hybridMultilevel"/>
    <w:tmpl w:val="CCAA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E7"/>
    <w:rsid w:val="00066D88"/>
    <w:rsid w:val="000D20A4"/>
    <w:rsid w:val="00125DD2"/>
    <w:rsid w:val="001C0951"/>
    <w:rsid w:val="001C0F9A"/>
    <w:rsid w:val="001D3717"/>
    <w:rsid w:val="001E5F7A"/>
    <w:rsid w:val="001E6F28"/>
    <w:rsid w:val="00241CEB"/>
    <w:rsid w:val="00262859"/>
    <w:rsid w:val="00270DC0"/>
    <w:rsid w:val="002A321A"/>
    <w:rsid w:val="002F70E0"/>
    <w:rsid w:val="00300D1B"/>
    <w:rsid w:val="003123BF"/>
    <w:rsid w:val="00340367"/>
    <w:rsid w:val="00397D2C"/>
    <w:rsid w:val="003A70E7"/>
    <w:rsid w:val="003A76F0"/>
    <w:rsid w:val="003B58AA"/>
    <w:rsid w:val="00474734"/>
    <w:rsid w:val="004C6A70"/>
    <w:rsid w:val="004D1A5D"/>
    <w:rsid w:val="00547C3C"/>
    <w:rsid w:val="00554267"/>
    <w:rsid w:val="0059482E"/>
    <w:rsid w:val="005B2B8E"/>
    <w:rsid w:val="005B5D71"/>
    <w:rsid w:val="006402DC"/>
    <w:rsid w:val="006F63BF"/>
    <w:rsid w:val="0072418E"/>
    <w:rsid w:val="007C4BC2"/>
    <w:rsid w:val="007F1F8C"/>
    <w:rsid w:val="00814604"/>
    <w:rsid w:val="00870F00"/>
    <w:rsid w:val="008867B7"/>
    <w:rsid w:val="008A2C22"/>
    <w:rsid w:val="008A5600"/>
    <w:rsid w:val="008D7BE2"/>
    <w:rsid w:val="008E1D18"/>
    <w:rsid w:val="009B39E7"/>
    <w:rsid w:val="009E59CC"/>
    <w:rsid w:val="00A03062"/>
    <w:rsid w:val="00A2612D"/>
    <w:rsid w:val="00A46B08"/>
    <w:rsid w:val="00A66AD3"/>
    <w:rsid w:val="00AA399F"/>
    <w:rsid w:val="00AB377A"/>
    <w:rsid w:val="00AF40DA"/>
    <w:rsid w:val="00B2212D"/>
    <w:rsid w:val="00B730C2"/>
    <w:rsid w:val="00BA7DDA"/>
    <w:rsid w:val="00BC713A"/>
    <w:rsid w:val="00C04180"/>
    <w:rsid w:val="00C25114"/>
    <w:rsid w:val="00C3226B"/>
    <w:rsid w:val="00C93B50"/>
    <w:rsid w:val="00CB2347"/>
    <w:rsid w:val="00CE3891"/>
    <w:rsid w:val="00CE691C"/>
    <w:rsid w:val="00D25434"/>
    <w:rsid w:val="00D40EB1"/>
    <w:rsid w:val="00D41CE9"/>
    <w:rsid w:val="00D66965"/>
    <w:rsid w:val="00D83235"/>
    <w:rsid w:val="00D83FA7"/>
    <w:rsid w:val="00DB34D6"/>
    <w:rsid w:val="00DC05E4"/>
    <w:rsid w:val="00DC5817"/>
    <w:rsid w:val="00E22ECB"/>
    <w:rsid w:val="00E50DA2"/>
    <w:rsid w:val="00E66E27"/>
    <w:rsid w:val="00EA5FE7"/>
    <w:rsid w:val="00ED563B"/>
    <w:rsid w:val="00F07BC5"/>
    <w:rsid w:val="00F25728"/>
    <w:rsid w:val="00F266FA"/>
    <w:rsid w:val="00FD7553"/>
    <w:rsid w:val="00FE3560"/>
    <w:rsid w:val="00FE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C604"/>
  <w15:chartTrackingRefBased/>
  <w15:docId w15:val="{126FF44C-AB40-4E73-BAD9-98E65448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0E7"/>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NoSpacing">
    <w:name w:val="No Spacing"/>
    <w:uiPriority w:val="1"/>
    <w:qFormat/>
    <w:rsid w:val="008A5600"/>
    <w:pPr>
      <w:spacing w:after="0" w:line="240" w:lineRule="auto"/>
    </w:pPr>
  </w:style>
  <w:style w:type="paragraph" w:styleId="NormalWeb">
    <w:name w:val="Normal (Web)"/>
    <w:basedOn w:val="Normal"/>
    <w:uiPriority w:val="99"/>
    <w:semiHidden/>
    <w:unhideWhenUsed/>
    <w:rsid w:val="00554267"/>
    <w:pPr>
      <w:spacing w:after="0" w:line="240" w:lineRule="auto"/>
    </w:pPr>
    <w:rPr>
      <w:rFonts w:ascii="Calibri" w:hAnsi="Calibri" w:cs="Calibri"/>
      <w:lang w:eastAsia="en-GB"/>
    </w:rPr>
  </w:style>
  <w:style w:type="paragraph" w:styleId="ListParagraph">
    <w:name w:val="List Paragraph"/>
    <w:basedOn w:val="Normal"/>
    <w:uiPriority w:val="34"/>
    <w:qFormat/>
    <w:rsid w:val="008D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Louise Ballard</cp:lastModifiedBy>
  <cp:revision>3</cp:revision>
  <cp:lastPrinted>2020-10-17T11:30:00Z</cp:lastPrinted>
  <dcterms:created xsi:type="dcterms:W3CDTF">2021-06-18T14:13:00Z</dcterms:created>
  <dcterms:modified xsi:type="dcterms:W3CDTF">2021-06-21T13:18:00Z</dcterms:modified>
</cp:coreProperties>
</file>